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75b8a792d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1f89fb6894e72"/>
      <w:footerReference xmlns:r="http://schemas.openxmlformats.org/officeDocument/2006/relationships" w:type="default" r:id="Rbffa748037a3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1f89fb6894e72" /><Relationship Type="http://schemas.openxmlformats.org/officeDocument/2006/relationships/footer" Target="/word/footer1.xml" Id="Rbffa748037a34901" /></Relationships>
</file>