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72b96d58247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ABC REVISJON AS, org.nr 994 613 413,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08ba3dba1b9848b7"/>
      <w:footerReference xmlns:r="http://schemas.openxmlformats.org/officeDocument/2006/relationships" w:type="default" r:id="R1727dd3b26fe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ba3dba1b9848b7" /><Relationship Type="http://schemas.openxmlformats.org/officeDocument/2006/relationships/footer" Target="/word/footer1.xml" Id="R1727dd3b26fe4641" /></Relationships>
</file>