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ccc95b12e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8da0e6f378c04cbf"/>
      <w:footerReference xmlns:r="http://schemas.openxmlformats.org/officeDocument/2006/relationships" w:type="default" r:id="R6a4d6c98d5af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0e6f378c04cbf" /><Relationship Type="http://schemas.openxmlformats.org/officeDocument/2006/relationships/footer" Target="/word/footer1.xml" Id="R6a4d6c98d5af43eb" /></Relationships>
</file>