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a12b97410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a6d185dfc60d4083"/>
      <w:footerReference xmlns:r="http://schemas.openxmlformats.org/officeDocument/2006/relationships" w:type="default" r:id="R07f0584b9e5b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185dfc60d4083" /><Relationship Type="http://schemas.openxmlformats.org/officeDocument/2006/relationships/footer" Target="/word/footer1.xml" Id="R07f0584b9e5b4cf2" /></Relationships>
</file>