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82ec77bbd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95fbf97eae274d11"/>
      <w:footerReference xmlns:r="http://schemas.openxmlformats.org/officeDocument/2006/relationships" w:type="default" r:id="Rad17953c9005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bf97eae274d11" /><Relationship Type="http://schemas.openxmlformats.org/officeDocument/2006/relationships/footer" Target="/word/footer1.xml" Id="Rad17953c90054412" /></Relationships>
</file>