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1bca58ecd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4bbca3a30457a"/>
      <w:footerReference xmlns:r="http://schemas.openxmlformats.org/officeDocument/2006/relationships" w:type="default" r:id="R6e72bcacbc80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4bbca3a30457a" /><Relationship Type="http://schemas.openxmlformats.org/officeDocument/2006/relationships/footer" Target="/word/footer1.xml" Id="R6e72bcacbc804fe4" /></Relationships>
</file>