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edb4bb861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f8d60be044d9e"/>
      <w:footerReference xmlns:r="http://schemas.openxmlformats.org/officeDocument/2006/relationships" w:type="default" r:id="Rb67cc7cc2e5e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f8d60be044d9e" /><Relationship Type="http://schemas.openxmlformats.org/officeDocument/2006/relationships/footer" Target="/word/footer1.xml" Id="Rb67cc7cc2e5e493a" /></Relationships>
</file>