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a1602090949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LOS INVEST AS, org.nr 989 304 623,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INVEST AS</w:t>
      </w:r>
    </w:p>
    <w:sectPr>
      <w:headerReference xmlns:r="http://schemas.openxmlformats.org/officeDocument/2006/relationships" w:type="default" r:id="Re754159f7e0540a0"/>
      <w:footerReference xmlns:r="http://schemas.openxmlformats.org/officeDocument/2006/relationships" w:type="default" r:id="Rd5c9822b3939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4159f7e0540a0" /><Relationship Type="http://schemas.openxmlformats.org/officeDocument/2006/relationships/footer" Target="/word/footer1.xml" Id="Rd5c9822b393945bf" /></Relationships>
</file>