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f4ffb655b046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HAUGEN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HAUGEN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67728507c548f9"/>
      <w:footerReference xmlns:r="http://schemas.openxmlformats.org/officeDocument/2006/relationships" w:type="default" r:id="R8afcbeaefecd4b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HAUGEN FINANS AS   ·   Org.nr 989 230 840   ·   Grønland 70C   ·   3045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HAUGEN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67728507c548f9" /><Relationship Type="http://schemas.openxmlformats.org/officeDocument/2006/relationships/footer" Target="/word/footer1.xml" Id="R8afcbeaefecd4b26" /></Relationships>
</file>