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24310496c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ab327aa5d0b6429d"/>
      <w:footerReference xmlns:r="http://schemas.openxmlformats.org/officeDocument/2006/relationships" w:type="default" r:id="R5924f491261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27aa5d0b6429d" /><Relationship Type="http://schemas.openxmlformats.org/officeDocument/2006/relationships/footer" Target="/word/footer1.xml" Id="R5924f491261642c4" /></Relationships>
</file>