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c7321f6b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ALBRETSEN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348d9bb12fd54797"/>
      <w:footerReference xmlns:r="http://schemas.openxmlformats.org/officeDocument/2006/relationships" w:type="default" r:id="R677173be0e73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9bb12fd54797" /><Relationship Type="http://schemas.openxmlformats.org/officeDocument/2006/relationships/footer" Target="/word/footer1.xml" Id="R677173be0e734e4d" /></Relationships>
</file>