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5800da7c6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4fb5f2a11043e8"/>
      <w:footerReference xmlns:r="http://schemas.openxmlformats.org/officeDocument/2006/relationships" w:type="default" r:id="Rb49cc5c0cbd8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fb5f2a11043e8" /><Relationship Type="http://schemas.openxmlformats.org/officeDocument/2006/relationships/footer" Target="/word/footer1.xml" Id="Rb49cc5c0cbd848cd" /></Relationships>
</file>