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d1163f260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bae7da9546f14c43"/>
      <w:footerReference xmlns:r="http://schemas.openxmlformats.org/officeDocument/2006/relationships" w:type="default" r:id="Re8172504c38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7da9546f14c43" /><Relationship Type="http://schemas.openxmlformats.org/officeDocument/2006/relationships/footer" Target="/word/footer1.xml" Id="Re8172504c38a4285" /></Relationships>
</file>