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0d4c905d0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WILDHORN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c4c730463fba4131"/>
      <w:footerReference xmlns:r="http://schemas.openxmlformats.org/officeDocument/2006/relationships" w:type="default" r:id="R012ea3657c66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730463fba4131" /><Relationship Type="http://schemas.openxmlformats.org/officeDocument/2006/relationships/footer" Target="/word/footer1.xml" Id="R012ea3657c66448a" /></Relationships>
</file>