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5aa028c91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NORMANN 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NORMANN 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e2be9b101428b"/>
      <w:footerReference xmlns:r="http://schemas.openxmlformats.org/officeDocument/2006/relationships" w:type="default" r:id="R600035d70235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NORMANN BO AS   ·   Org.nr 986 231 749   ·   Gamle Stangnesvei 2A   ·   9409 HARSTAD   ·   Tlf. 95 77 01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NORMANN 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e2be9b101428b" /><Relationship Type="http://schemas.openxmlformats.org/officeDocument/2006/relationships/footer" Target="/word/footer1.xml" Id="R600035d702354447" /></Relationships>
</file>