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2214e37d7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27b1dd6508bb49ef"/>
      <w:footerReference xmlns:r="http://schemas.openxmlformats.org/officeDocument/2006/relationships" w:type="default" r:id="R13fca59b4412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1dd6508bb49ef" /><Relationship Type="http://schemas.openxmlformats.org/officeDocument/2006/relationships/footer" Target="/word/footer1.xml" Id="R13fca59b441244ac" /></Relationships>
</file>