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e24f565b6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BRAVEHEART CAPITAL AS, org.nr 971 189 371,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9353af8065ed4653"/>
      <w:footerReference xmlns:r="http://schemas.openxmlformats.org/officeDocument/2006/relationships" w:type="default" r:id="R5248a0e6872b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3af8065ed4653" /><Relationship Type="http://schemas.openxmlformats.org/officeDocument/2006/relationships/footer" Target="/word/footer1.xml" Id="R5248a0e6872b4a43" /></Relationships>
</file>