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535a54cdd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2R DATA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2R DATA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e04ea3e8e4d23"/>
      <w:footerReference xmlns:r="http://schemas.openxmlformats.org/officeDocument/2006/relationships" w:type="default" r:id="Rf2f153364583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e04ea3e8e4d23" /><Relationship Type="http://schemas.openxmlformats.org/officeDocument/2006/relationships/footer" Target="/word/footer1.xml" Id="Rf2f1533645834ee6" /></Relationships>
</file>