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3497bfc2e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55e3db9cc4cdf"/>
      <w:footerReference xmlns:r="http://schemas.openxmlformats.org/officeDocument/2006/relationships" w:type="default" r:id="Raac8abe9af1e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55e3db9cc4cdf" /><Relationship Type="http://schemas.openxmlformats.org/officeDocument/2006/relationships/footer" Target="/word/footer1.xml" Id="Raac8abe9af1e458a" /></Relationships>
</file>