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80ed26c2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f4ed12cd84a2d"/>
      <w:footerReference xmlns:r="http://schemas.openxmlformats.org/officeDocument/2006/relationships" w:type="default" r:id="R5cbb398ca7ef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f4ed12cd84a2d" /><Relationship Type="http://schemas.openxmlformats.org/officeDocument/2006/relationships/footer" Target="/word/footer1.xml" Id="R5cbb398ca7ef4955" /></Relationships>
</file>