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d8c2e485ed4d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JOTUN FIBERINVEST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Vang I Valdres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Vang I Valdres,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JOTUN FIBERINVEST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c48fd07bc94809"/>
      <w:footerReference xmlns:r="http://schemas.openxmlformats.org/officeDocument/2006/relationships" w:type="default" r:id="Rc1131c6a78a84f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JOTUN FIBERINVEST AS   ·   Org.nr 925 604 682   ·   Tyinvegen 4861   ·   2975 VANG I VALDRES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JOTUN FIBERINVEST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c48fd07bc94809" /><Relationship Type="http://schemas.openxmlformats.org/officeDocument/2006/relationships/footer" Target="/word/footer1.xml" Id="Rc1131c6a78a84fa0" /></Relationships>
</file>