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0a0fb1a8d44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MERKURLAUT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MERKURLAUT AS</w:t>
      </w:r>
    </w:p>
    <w:sectPr>
      <w:headerReference xmlns:r="http://schemas.openxmlformats.org/officeDocument/2006/relationships" w:type="default" r:id="R9a6274fbfbc64c49"/>
      <w:footerReference xmlns:r="http://schemas.openxmlformats.org/officeDocument/2006/relationships" w:type="default" r:id="Rd7858fa4ad28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MERKURLAUT AS   ·   Org.nr 923 539 832   ·   Maridalsveien 265C   ·   0872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MERKURLAUT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274fbfbc64c49" /><Relationship Type="http://schemas.openxmlformats.org/officeDocument/2006/relationships/footer" Target="/word/footer1.xml" Id="Rd7858fa4ad284792" /></Relationships>
</file>