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bb7f8b594747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Namsskogan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POV INVEST AS.</w:t>
      </w:r>
    </w:p>
    <w:sectPr>
      <w:headerReference xmlns:r="http://schemas.openxmlformats.org/officeDocument/2006/relationships" w:type="default" r:id="R7bc97e2dfc0f4eea"/>
      <w:footerReference xmlns:r="http://schemas.openxmlformats.org/officeDocument/2006/relationships" w:type="default" r:id="Rfced089c6afc4e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POV INVEST AS   ·   Org.nr 922 107 092   ·   c/o Per Otto Vollan, Finnvolldalsveien 431   ·   7890 NAMSSKOGAN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c97e2dfc0f4eea" /><Relationship Type="http://schemas.openxmlformats.org/officeDocument/2006/relationships/footer" Target="/word/footer1.xml" Id="Rfced089c6afc4ef7" /></Relationships>
</file>