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5a4022c50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SPABOGRUPPEN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a3c0da389e354711"/>
      <w:footerReference xmlns:r="http://schemas.openxmlformats.org/officeDocument/2006/relationships" w:type="default" r:id="Rb685b7e8c014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da389e354711" /><Relationship Type="http://schemas.openxmlformats.org/officeDocument/2006/relationships/footer" Target="/word/footer1.xml" Id="Rb685b7e8c01446f1" /></Relationships>
</file>