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b1e20a69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b36e0dcd69ce4b4c"/>
      <w:footerReference xmlns:r="http://schemas.openxmlformats.org/officeDocument/2006/relationships" w:type="default" r:id="R7af7c14fd7a2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e0dcd69ce4b4c" /><Relationship Type="http://schemas.openxmlformats.org/officeDocument/2006/relationships/footer" Target="/word/footer1.xml" Id="R7af7c14fd7a2486d" /></Relationships>
</file>