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70a8452b7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138eae1dc4dcf"/>
      <w:footerReference xmlns:r="http://schemas.openxmlformats.org/officeDocument/2006/relationships" w:type="default" r:id="R722e0767fe34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138eae1dc4dcf" /><Relationship Type="http://schemas.openxmlformats.org/officeDocument/2006/relationships/footer" Target="/word/footer1.xml" Id="R722e0767fe344098" /></Relationships>
</file>