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48b600a6b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89cad942cc9d49f2"/>
      <w:footerReference xmlns:r="http://schemas.openxmlformats.org/officeDocument/2006/relationships" w:type="default" r:id="Rf6d5ea528a7c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d942cc9d49f2" /><Relationship Type="http://schemas.openxmlformats.org/officeDocument/2006/relationships/footer" Target="/word/footer1.xml" Id="Rf6d5ea528a7c47cb" /></Relationships>
</file>