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03d49142f48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NØSTVET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NØSTVET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56570067b344d5"/>
      <w:footerReference xmlns:r="http://schemas.openxmlformats.org/officeDocument/2006/relationships" w:type="default" r:id="Rc28a9a5bb7d4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6570067b344d5" /><Relationship Type="http://schemas.openxmlformats.org/officeDocument/2006/relationships/footer" Target="/word/footer1.xml" Id="Rc28a9a5bb7d44f49" /></Relationships>
</file>